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8D7C688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Pr="00A246D0" w:rsidRDefault="007F5321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A246D0">
        <w:rPr>
          <w:rFonts w:ascii="Times New Roman" w:eastAsia="Times New Roman" w:hAnsi="Times New Roman" w:cs="Times New Roman"/>
          <w:lang w:val="pt-PT"/>
        </w:rPr>
        <w:t xml:space="preserve">Santo Domingo de Guzmán, D.N. </w:t>
      </w:r>
    </w:p>
    <w:p w14:paraId="00000004" w14:textId="13AAF923" w:rsidR="00860908" w:rsidRDefault="00F02A7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XX de</w:t>
      </w:r>
      <w:r w:rsidR="007F5321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xxxxxxxx</w:t>
      </w:r>
      <w:proofErr w:type="spellEnd"/>
      <w:r w:rsidR="002966B6">
        <w:rPr>
          <w:rFonts w:ascii="Times New Roman" w:eastAsia="Times New Roman" w:hAnsi="Times New Roman" w:cs="Times New Roman"/>
        </w:rPr>
        <w:t xml:space="preserve"> </w:t>
      </w:r>
      <w:r w:rsidR="007F5321">
        <w:rPr>
          <w:rFonts w:ascii="Times New Roman" w:eastAsia="Times New Roman" w:hAnsi="Times New Roman" w:cs="Times New Roman"/>
        </w:rPr>
        <w:t>del 202</w:t>
      </w:r>
      <w:r w:rsidR="00A246D0">
        <w:rPr>
          <w:rFonts w:ascii="Times New Roman" w:eastAsia="Times New Roman" w:hAnsi="Times New Roman" w:cs="Times New Roman"/>
        </w:rPr>
        <w:t>4</w:t>
      </w:r>
    </w:p>
    <w:p w14:paraId="00000005" w14:textId="77777777" w:rsidR="00860908" w:rsidRDefault="00860908">
      <w:pPr>
        <w:rPr>
          <w:rFonts w:ascii="Times New Roman" w:eastAsia="Times New Roman" w:hAnsi="Times New Roman" w:cs="Times New Roman"/>
        </w:rPr>
      </w:pPr>
    </w:p>
    <w:p w14:paraId="00000006" w14:textId="1311F02E" w:rsidR="00860908" w:rsidRPr="00245B4C" w:rsidRDefault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</w:rPr>
        <w:t>Señores:</w:t>
      </w:r>
    </w:p>
    <w:p w14:paraId="00000007" w14:textId="469642D0" w:rsidR="00860908" w:rsidRPr="00245B4C" w:rsidRDefault="0070527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45B4C">
        <w:rPr>
          <w:rFonts w:ascii="Times New Roman" w:eastAsia="Times New Roman" w:hAnsi="Times New Roman" w:cs="Times New Roman"/>
          <w:b/>
        </w:rPr>
        <w:t xml:space="preserve">Ministerio de Hacienda </w:t>
      </w:r>
    </w:p>
    <w:p w14:paraId="607999B3" w14:textId="77777777" w:rsidR="00EB70BE" w:rsidRDefault="0070527D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</w:rPr>
        <w:t>Programa de Apoyo a la Agenda de Transparencia e Integridad</w:t>
      </w:r>
    </w:p>
    <w:p w14:paraId="0000000A" w14:textId="21246A1D" w:rsidR="00860908" w:rsidRPr="00245B4C" w:rsidRDefault="00867021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</w:t>
      </w:r>
      <w:r w:rsidR="00EB70BE">
        <w:rPr>
          <w:rFonts w:ascii="Times New Roman" w:eastAsia="Times New Roman" w:hAnsi="Times New Roman" w:cs="Times New Roman"/>
        </w:rPr>
        <w:t xml:space="preserve"> Rep. Dom. (Pro-Transparencia)</w:t>
      </w:r>
      <w:r w:rsidR="0070527D" w:rsidRPr="00245B4C">
        <w:rPr>
          <w:rFonts w:ascii="Times New Roman" w:eastAsia="Times New Roman" w:hAnsi="Times New Roman" w:cs="Times New Roman"/>
        </w:rPr>
        <w:t xml:space="preserve"> </w:t>
      </w:r>
    </w:p>
    <w:p w14:paraId="0000000C" w14:textId="77E3D874" w:rsidR="00860908" w:rsidRDefault="007F5321" w:rsidP="0070527D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  <w:bCs/>
        </w:rPr>
        <w:t>Atención:</w:t>
      </w:r>
      <w:r w:rsidR="0070527D" w:rsidRPr="00245B4C">
        <w:rPr>
          <w:rFonts w:ascii="Times New Roman" w:eastAsia="Times New Roman" w:hAnsi="Times New Roman" w:cs="Times New Roman"/>
          <w:b/>
        </w:rPr>
        <w:t xml:space="preserve"> </w:t>
      </w:r>
      <w:r w:rsidR="00EB70BE">
        <w:rPr>
          <w:rFonts w:ascii="Times New Roman" w:eastAsia="Times New Roman" w:hAnsi="Times New Roman" w:cs="Times New Roman"/>
          <w:b/>
        </w:rPr>
        <w:t>Juan Carlos Pérez Sallen</w:t>
      </w:r>
      <w:r w:rsidR="005300EF">
        <w:rPr>
          <w:rFonts w:ascii="Times New Roman" w:eastAsia="Times New Roman" w:hAnsi="Times New Roman" w:cs="Times New Roman"/>
          <w:b/>
        </w:rPr>
        <w:t>t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D" w14:textId="77777777" w:rsidR="00860908" w:rsidRDefault="00860908">
      <w:pPr>
        <w:rPr>
          <w:rFonts w:ascii="Times New Roman" w:eastAsia="Times New Roman" w:hAnsi="Times New Roman" w:cs="Times New Roman"/>
        </w:rPr>
      </w:pPr>
    </w:p>
    <w:p w14:paraId="38817D0B" w14:textId="3B314BBA" w:rsidR="00CF1100" w:rsidRPr="00CF1100" w:rsidRDefault="007F5321" w:rsidP="00CF11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Asunto.</w:t>
      </w:r>
      <w:r>
        <w:rPr>
          <w:rFonts w:ascii="Times New Roman" w:eastAsia="Times New Roman" w:hAnsi="Times New Roman" w:cs="Times New Roman"/>
        </w:rPr>
        <w:t xml:space="preserve">: Expresión de </w:t>
      </w:r>
      <w:r w:rsidR="0070527D">
        <w:rPr>
          <w:rFonts w:ascii="Times New Roman" w:eastAsia="Times New Roman" w:hAnsi="Times New Roman" w:cs="Times New Roman"/>
        </w:rPr>
        <w:t>Interés</w:t>
      </w:r>
      <w:r>
        <w:rPr>
          <w:rFonts w:ascii="Times New Roman" w:eastAsia="Times New Roman" w:hAnsi="Times New Roman" w:cs="Times New Roman"/>
        </w:rPr>
        <w:t xml:space="preserve"> a </w:t>
      </w:r>
      <w:r w:rsidR="0070527D">
        <w:rPr>
          <w:rFonts w:ascii="Times New Roman" w:eastAsia="Times New Roman" w:hAnsi="Times New Roman" w:cs="Times New Roman"/>
        </w:rPr>
        <w:t xml:space="preserve">los servicios de </w:t>
      </w:r>
      <w:r w:rsidR="00A246D0">
        <w:rPr>
          <w:rFonts w:ascii="Times New Roman" w:eastAsia="Times New Roman" w:hAnsi="Times New Roman" w:cs="Times New Roman"/>
        </w:rPr>
        <w:t>C</w:t>
      </w:r>
      <w:r w:rsidR="0070527D">
        <w:rPr>
          <w:rFonts w:ascii="Times New Roman" w:eastAsia="Times New Roman" w:hAnsi="Times New Roman" w:cs="Times New Roman"/>
        </w:rPr>
        <w:t xml:space="preserve">onsultoría </w:t>
      </w:r>
      <w:r w:rsidR="00A246D0">
        <w:rPr>
          <w:rFonts w:ascii="Times New Roman" w:eastAsia="Times New Roman" w:hAnsi="Times New Roman" w:cs="Times New Roman"/>
        </w:rPr>
        <w:t>I</w:t>
      </w:r>
      <w:r w:rsidR="0070527D">
        <w:rPr>
          <w:rFonts w:ascii="Times New Roman" w:eastAsia="Times New Roman" w:hAnsi="Times New Roman" w:cs="Times New Roman"/>
        </w:rPr>
        <w:t xml:space="preserve">ndividual </w:t>
      </w:r>
      <w:r w:rsidR="00CF1100">
        <w:rPr>
          <w:rFonts w:ascii="Times New Roman" w:eastAsia="Times New Roman" w:hAnsi="Times New Roman" w:cs="Times New Roman"/>
        </w:rPr>
        <w:t xml:space="preserve">de </w:t>
      </w:r>
      <w:bookmarkStart w:id="0" w:name="_Hlk144971564"/>
      <w:r w:rsidR="00CF1100" w:rsidRPr="00CF1100">
        <w:rPr>
          <w:rFonts w:ascii="Times New Roman" w:eastAsia="Times New Roman" w:hAnsi="Times New Roman" w:cs="Times New Roman"/>
        </w:rPr>
        <w:t xml:space="preserve">Project Manager para el desarrollo del proceso de consulta del Programa con el Sector Empresarial, talleres de </w:t>
      </w:r>
      <w:proofErr w:type="spellStart"/>
      <w:r w:rsidR="00CF1100" w:rsidRPr="00CF1100">
        <w:rPr>
          <w:rFonts w:ascii="Times New Roman" w:eastAsia="Times New Roman" w:hAnsi="Times New Roman" w:cs="Times New Roman"/>
        </w:rPr>
        <w:t>co-constucción</w:t>
      </w:r>
      <w:proofErr w:type="spellEnd"/>
      <w:r w:rsidR="00CF1100" w:rsidRPr="00CF1100">
        <w:rPr>
          <w:rFonts w:ascii="Times New Roman" w:eastAsia="Times New Roman" w:hAnsi="Times New Roman" w:cs="Times New Roman"/>
        </w:rPr>
        <w:t xml:space="preserve"> iterativo y el diagnóstico de dimensionamiento, alcance del Programa y sus Componentes, REF. MH-PT-SCI-3CV-2024-015.</w:t>
      </w:r>
    </w:p>
    <w:p w14:paraId="0000000E" w14:textId="5AA6DB7F" w:rsidR="00860908" w:rsidRDefault="007F5321" w:rsidP="00CF1100">
      <w:pPr>
        <w:spacing w:after="0" w:line="240" w:lineRule="auto"/>
        <w:ind w:left="810" w:hanging="8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bookmarkEnd w:id="0"/>
    <w:p w14:paraId="00000010" w14:textId="77777777" w:rsidR="00860908" w:rsidRDefault="007F5321">
      <w:pPr>
        <w:ind w:left="2124" w:hanging="21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Distinguido Doctor:</w:t>
      </w:r>
    </w:p>
    <w:p w14:paraId="00000011" w14:textId="77777777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Después de saludarle, por medio de la presente, yo, ------------------------- (</w:t>
      </w:r>
      <w:r>
        <w:rPr>
          <w:rFonts w:ascii="Times New Roman" w:eastAsia="Times New Roman" w:hAnsi="Times New Roman" w:cs="Times New Roman"/>
          <w:b/>
        </w:rPr>
        <w:t>Nombre y Apellido)</w:t>
      </w:r>
      <w:r>
        <w:rPr>
          <w:rFonts w:ascii="Times New Roman" w:eastAsia="Times New Roman" w:hAnsi="Times New Roman" w:cs="Times New Roman"/>
        </w:rPr>
        <w:t xml:space="preserve">, portador (a) de la Cédula de identidad núm..: ----------------------------, </w:t>
      </w:r>
      <w:r>
        <w:rPr>
          <w:rFonts w:ascii="Times New Roman" w:eastAsia="Times New Roman" w:hAnsi="Times New Roman" w:cs="Times New Roman"/>
          <w:b/>
        </w:rPr>
        <w:t xml:space="preserve">(indicar profesión), </w:t>
      </w:r>
      <w:r>
        <w:rPr>
          <w:rFonts w:ascii="Times New Roman" w:eastAsia="Times New Roman" w:hAnsi="Times New Roman" w:cs="Times New Roman"/>
        </w:rPr>
        <w:t xml:space="preserve">con domicilio legal en: </w:t>
      </w:r>
      <w:r>
        <w:rPr>
          <w:rFonts w:ascii="Times New Roman" w:eastAsia="Times New Roman" w:hAnsi="Times New Roman" w:cs="Times New Roman"/>
          <w:b/>
        </w:rPr>
        <w:t>(Dirección)</w:t>
      </w:r>
      <w:r>
        <w:rPr>
          <w:rFonts w:ascii="Times New Roman" w:eastAsia="Times New Roman" w:hAnsi="Times New Roman" w:cs="Times New Roman"/>
        </w:rPr>
        <w:t xml:space="preserve"> -----------------------------------------------------</w:t>
      </w:r>
    </w:p>
    <w:p w14:paraId="00000012" w14:textId="4B01B26F" w:rsidR="00860908" w:rsidRDefault="007F5321" w:rsidP="00A246D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 relación a su invitación a presentar expresión de interés para la </w:t>
      </w:r>
      <w:r w:rsidR="00B348EC" w:rsidRPr="00B348EC">
        <w:rPr>
          <w:rFonts w:ascii="Times New Roman" w:eastAsia="Times New Roman" w:hAnsi="Times New Roman" w:cs="Times New Roman"/>
        </w:rPr>
        <w:t>Contratación de</w:t>
      </w:r>
      <w:r w:rsidR="00A246D0">
        <w:rPr>
          <w:rFonts w:ascii="Times New Roman" w:eastAsia="Times New Roman" w:hAnsi="Times New Roman" w:cs="Times New Roman"/>
        </w:rPr>
        <w:t xml:space="preserve"> U</w:t>
      </w:r>
      <w:r w:rsidR="00A246D0" w:rsidRPr="00A246D0">
        <w:rPr>
          <w:rFonts w:ascii="Times New Roman" w:eastAsia="Times New Roman" w:hAnsi="Times New Roman" w:cs="Times New Roman"/>
        </w:rPr>
        <w:t>n (1) Especialista Senior en Desarrollo para realizar ajustes al Sistema Actual de Contrataciones Públicas</w:t>
      </w:r>
      <w:r w:rsidR="00A246D0">
        <w:rPr>
          <w:rFonts w:ascii="Times New Roman" w:eastAsia="Times New Roman" w:hAnsi="Times New Roman" w:cs="Times New Roman"/>
        </w:rPr>
        <w:t>, Ref. MH-PT-SCI-2024-013,</w:t>
      </w:r>
      <w:r w:rsidR="00EB70B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en el marco del Programa de Apoyo a</w:t>
      </w:r>
      <w:r w:rsidR="00245B4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 w:rsidR="00245B4C">
        <w:rPr>
          <w:rFonts w:ascii="Times New Roman" w:eastAsia="Times New Roman" w:hAnsi="Times New Roman" w:cs="Times New Roman"/>
        </w:rPr>
        <w:t xml:space="preserve">a Agenda de Transparencia e Integridad </w:t>
      </w:r>
      <w:r w:rsidR="00D20109">
        <w:rPr>
          <w:rFonts w:ascii="Times New Roman" w:eastAsia="Times New Roman" w:hAnsi="Times New Roman" w:cs="Times New Roman"/>
        </w:rPr>
        <w:t>en</w:t>
      </w:r>
      <w:r w:rsidR="00245B4C">
        <w:rPr>
          <w:rFonts w:ascii="Times New Roman" w:eastAsia="Times New Roman" w:hAnsi="Times New Roman" w:cs="Times New Roman"/>
        </w:rPr>
        <w:t xml:space="preserve"> República Dominicana</w:t>
      </w:r>
      <w:r>
        <w:rPr>
          <w:rFonts w:ascii="Times New Roman" w:eastAsia="Times New Roman" w:hAnsi="Times New Roman" w:cs="Times New Roman"/>
        </w:rPr>
        <w:t xml:space="preserve">, </w:t>
      </w:r>
      <w:r w:rsidR="00245B4C">
        <w:rPr>
          <w:rFonts w:ascii="Times New Roman" w:eastAsia="Times New Roman" w:hAnsi="Times New Roman" w:cs="Times New Roman"/>
        </w:rPr>
        <w:t xml:space="preserve">DR-L1150, </w:t>
      </w:r>
      <w:r w:rsidR="00EB70BE">
        <w:rPr>
          <w:rFonts w:ascii="Times New Roman" w:eastAsia="Times New Roman" w:hAnsi="Times New Roman" w:cs="Times New Roman"/>
        </w:rPr>
        <w:t xml:space="preserve">(Pro-Transparencia), </w:t>
      </w:r>
      <w:r>
        <w:rPr>
          <w:rFonts w:ascii="Times New Roman" w:eastAsia="Times New Roman" w:hAnsi="Times New Roman" w:cs="Times New Roman"/>
        </w:rPr>
        <w:t xml:space="preserve">Contrato de Préstamo núm. </w:t>
      </w:r>
      <w:r w:rsidR="00245B4C">
        <w:rPr>
          <w:rFonts w:ascii="Times New Roman" w:eastAsia="Times New Roman" w:hAnsi="Times New Roman" w:cs="Times New Roman"/>
        </w:rPr>
        <w:t>5505</w:t>
      </w:r>
      <w:r>
        <w:rPr>
          <w:rFonts w:ascii="Times New Roman" w:eastAsia="Times New Roman" w:hAnsi="Times New Roman" w:cs="Times New Roman"/>
        </w:rPr>
        <w:t>/OC-DR.</w:t>
      </w:r>
    </w:p>
    <w:p w14:paraId="00000013" w14:textId="2E1E2E1C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respecto, señal</w:t>
      </w:r>
      <w:r w:rsidR="00EB70BE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que tengo interés en su invitación y que calific</w:t>
      </w:r>
      <w:r w:rsidR="00EB70BE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>
        <w:rPr>
          <w:rFonts w:ascii="Times New Roman" w:eastAsia="Times New Roman" w:hAnsi="Times New Roman" w:cs="Times New Roman"/>
          <w:b/>
        </w:rPr>
        <w:t>(indicar los documentos)</w:t>
      </w:r>
      <w:r>
        <w:rPr>
          <w:rFonts w:ascii="Times New Roman" w:eastAsia="Times New Roman" w:hAnsi="Times New Roman" w:cs="Times New Roman"/>
        </w:rPr>
        <w:t>.</w:t>
      </w:r>
    </w:p>
    <w:p w14:paraId="00000014" w14:textId="77777777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Agradeciendo por anticipado la oportunidad, queda de ustedes, </w:t>
      </w:r>
    </w:p>
    <w:p w14:paraId="00000015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Atentamente,</w:t>
      </w:r>
    </w:p>
    <w:p w14:paraId="00000016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</w:t>
      </w:r>
    </w:p>
    <w:p w14:paraId="00000017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8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9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A" w14:textId="77777777" w:rsidR="00860908" w:rsidRDefault="007F532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(indicar nombre y apellido profesión, numero de cedula, teléfono)</w:t>
      </w:r>
    </w:p>
    <w:sectPr w:rsidR="00860908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50DE0"/>
    <w:rsid w:val="00092888"/>
    <w:rsid w:val="000E5C0B"/>
    <w:rsid w:val="00245B4C"/>
    <w:rsid w:val="00280D99"/>
    <w:rsid w:val="002966B6"/>
    <w:rsid w:val="004B1C33"/>
    <w:rsid w:val="005300EF"/>
    <w:rsid w:val="0070527D"/>
    <w:rsid w:val="007F5321"/>
    <w:rsid w:val="00860908"/>
    <w:rsid w:val="00867021"/>
    <w:rsid w:val="008F0585"/>
    <w:rsid w:val="009E0195"/>
    <w:rsid w:val="00A246D0"/>
    <w:rsid w:val="00AC6D7F"/>
    <w:rsid w:val="00B348EC"/>
    <w:rsid w:val="00B5791B"/>
    <w:rsid w:val="00CF1100"/>
    <w:rsid w:val="00D1203B"/>
    <w:rsid w:val="00D20109"/>
    <w:rsid w:val="00EB70BE"/>
    <w:rsid w:val="00F0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778A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78A"/>
    <w:rPr>
      <w:lang w:val="es-D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Rocio Del Alba Rodriguez Feliz</cp:lastModifiedBy>
  <cp:revision>2</cp:revision>
  <dcterms:created xsi:type="dcterms:W3CDTF">2024-05-08T19:12:00Z</dcterms:created>
  <dcterms:modified xsi:type="dcterms:W3CDTF">2024-05-08T19:12:00Z</dcterms:modified>
</cp:coreProperties>
</file>